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A870" w14:textId="78F3D4A6" w:rsidR="009052A2" w:rsidRPr="004A45B4" w:rsidRDefault="00525928">
      <w:pPr>
        <w:rPr>
          <w:b/>
          <w:bCs/>
        </w:rPr>
      </w:pPr>
      <w:r w:rsidRPr="004A45B4">
        <w:rPr>
          <w:b/>
          <w:bCs/>
        </w:rPr>
        <w:t>Ερωτήσεις φοιτητών</w:t>
      </w:r>
      <w:r w:rsidR="004A45B4">
        <w:rPr>
          <w:b/>
          <w:bCs/>
        </w:rPr>
        <w:t>/τριων</w:t>
      </w:r>
      <w:r w:rsidRPr="004A45B4">
        <w:rPr>
          <w:b/>
          <w:bCs/>
        </w:rPr>
        <w:t xml:space="preserve"> για μάθημα Μορφολογία Ανατομία Φυτών 2025-2026</w:t>
      </w:r>
    </w:p>
    <w:p w14:paraId="7D87AA86" w14:textId="77777777" w:rsidR="00525928" w:rsidRDefault="00525928"/>
    <w:p w14:paraId="58A5CEB7" w14:textId="77777777" w:rsidR="00525928" w:rsidRDefault="00525928" w:rsidP="00525928">
      <w:pPr>
        <w:pStyle w:val="a3"/>
        <w:numPr>
          <w:ilvl w:val="0"/>
          <w:numId w:val="1"/>
        </w:numPr>
      </w:pPr>
      <w:r>
        <w:t>Διαφορά συνεχούς και διακεκομμένου κυλίνδρου.</w:t>
      </w:r>
    </w:p>
    <w:p w14:paraId="6BF81C04" w14:textId="77777777" w:rsidR="00525928" w:rsidRDefault="00525928" w:rsidP="00525928">
      <w:pPr>
        <w:pStyle w:val="a3"/>
        <w:numPr>
          <w:ilvl w:val="0"/>
          <w:numId w:val="1"/>
        </w:numPr>
      </w:pPr>
      <w:r>
        <w:t>Δημιουργία ετήσιου δακτυλίου (διαδικασία).</w:t>
      </w:r>
    </w:p>
    <w:p w14:paraId="2857C7FB" w14:textId="14D3C76B" w:rsidR="00525928" w:rsidRDefault="00525928" w:rsidP="00525928">
      <w:pPr>
        <w:pStyle w:val="a3"/>
        <w:numPr>
          <w:ilvl w:val="0"/>
          <w:numId w:val="1"/>
        </w:numPr>
      </w:pPr>
      <w:r>
        <w:t>Τι είναι η κυριαρχία κορυφής</w:t>
      </w:r>
      <w:r w:rsidR="004A45B4">
        <w:t>;</w:t>
      </w:r>
    </w:p>
    <w:p w14:paraId="4A9FABD8" w14:textId="6227CB67" w:rsidR="00525928" w:rsidRDefault="00525928" w:rsidP="00525928">
      <w:pPr>
        <w:pStyle w:val="a3"/>
        <w:numPr>
          <w:ilvl w:val="0"/>
          <w:numId w:val="1"/>
        </w:numPr>
      </w:pPr>
      <w:r>
        <w:t>Τι είναι το μόνοικο δικλινές άνθος</w:t>
      </w:r>
      <w:r w:rsidR="004A45B4">
        <w:t>;</w:t>
      </w:r>
    </w:p>
    <w:p w14:paraId="6A905821" w14:textId="77777777" w:rsidR="00525928" w:rsidRDefault="00525928" w:rsidP="00525928">
      <w:pPr>
        <w:pStyle w:val="a3"/>
        <w:numPr>
          <w:ilvl w:val="0"/>
          <w:numId w:val="1"/>
        </w:numPr>
      </w:pPr>
      <w:r>
        <w:t>Τα χαρακτηριστικά ενός τέλειου άνθους.</w:t>
      </w:r>
    </w:p>
    <w:p w14:paraId="3E91E1F3" w14:textId="77777777" w:rsidR="004F3350" w:rsidRDefault="004F3350" w:rsidP="00525928">
      <w:pPr>
        <w:pStyle w:val="a3"/>
        <w:numPr>
          <w:ilvl w:val="0"/>
          <w:numId w:val="1"/>
        </w:numPr>
      </w:pPr>
      <w:r>
        <w:t>Περιγραφή της διαδικασίας της επικονοίασης.</w:t>
      </w:r>
    </w:p>
    <w:p w14:paraId="7D95F9B2" w14:textId="77777777" w:rsidR="004F3350" w:rsidRDefault="004F3350" w:rsidP="00525928">
      <w:pPr>
        <w:pStyle w:val="a3"/>
        <w:numPr>
          <w:ilvl w:val="0"/>
          <w:numId w:val="1"/>
        </w:numPr>
      </w:pPr>
      <w:r>
        <w:t>Διαφορά μονοκότυλων και δικότυλών.</w:t>
      </w:r>
    </w:p>
    <w:p w14:paraId="7D991A5F" w14:textId="3C7DF835" w:rsidR="004F3350" w:rsidRDefault="004F3350" w:rsidP="00525928">
      <w:pPr>
        <w:pStyle w:val="a3"/>
        <w:numPr>
          <w:ilvl w:val="0"/>
          <w:numId w:val="1"/>
        </w:numPr>
      </w:pPr>
      <w:r>
        <w:t xml:space="preserve">Τι είναι η ταινία </w:t>
      </w:r>
      <w:r>
        <w:rPr>
          <w:lang w:val="en-US"/>
        </w:rPr>
        <w:t>Caspary</w:t>
      </w:r>
      <w:r w:rsidRPr="004F3350">
        <w:t xml:space="preserve"> </w:t>
      </w:r>
      <w:r>
        <w:t xml:space="preserve">και ποιος ο ρόλος </w:t>
      </w:r>
      <w:r w:rsidR="004A45B4">
        <w:t>της;</w:t>
      </w:r>
    </w:p>
    <w:p w14:paraId="7595A053" w14:textId="2619742B" w:rsidR="004F3350" w:rsidRDefault="004F3350" w:rsidP="00525928">
      <w:pPr>
        <w:pStyle w:val="a3"/>
        <w:numPr>
          <w:ilvl w:val="0"/>
          <w:numId w:val="1"/>
        </w:numPr>
      </w:pPr>
      <w:r>
        <w:t xml:space="preserve">Ο </w:t>
      </w:r>
      <w:r w:rsidR="004A45B4">
        <w:t>ρ</w:t>
      </w:r>
      <w:r>
        <w:t>όλος της καλύπτρας στην ρίζα.</w:t>
      </w:r>
    </w:p>
    <w:p w14:paraId="08348D10" w14:textId="77777777" w:rsidR="004F3350" w:rsidRDefault="004F3350" w:rsidP="00525928">
      <w:pPr>
        <w:pStyle w:val="a3"/>
        <w:numPr>
          <w:ilvl w:val="0"/>
          <w:numId w:val="1"/>
        </w:numPr>
      </w:pPr>
      <w:r>
        <w:t xml:space="preserve"> Περιγραφή μηχανισμού ανοίγματος και κλεισίματος των στομάτων.</w:t>
      </w:r>
    </w:p>
    <w:p w14:paraId="63144A7E" w14:textId="77777777" w:rsidR="004F3350" w:rsidRDefault="004F3350" w:rsidP="00525928">
      <w:pPr>
        <w:pStyle w:val="a3"/>
        <w:numPr>
          <w:ilvl w:val="0"/>
          <w:numId w:val="1"/>
        </w:numPr>
      </w:pPr>
      <w:r>
        <w:t>Τα μέρη του φύλλου.</w:t>
      </w:r>
    </w:p>
    <w:p w14:paraId="1C7AC002" w14:textId="0FA5D70C" w:rsidR="004F3350" w:rsidRDefault="004F3350" w:rsidP="00525928">
      <w:pPr>
        <w:pStyle w:val="a3"/>
        <w:numPr>
          <w:ilvl w:val="0"/>
          <w:numId w:val="1"/>
        </w:numPr>
      </w:pPr>
      <w:r>
        <w:t>Τι ονομάζουμε φύλλωμα</w:t>
      </w:r>
      <w:r w:rsidR="004A45B4">
        <w:t>;</w:t>
      </w:r>
    </w:p>
    <w:p w14:paraId="2C24C659" w14:textId="77777777" w:rsidR="004F3350" w:rsidRDefault="004F3350" w:rsidP="00525928">
      <w:pPr>
        <w:pStyle w:val="a3"/>
        <w:numPr>
          <w:ilvl w:val="0"/>
          <w:numId w:val="1"/>
        </w:numPr>
      </w:pPr>
      <w:r>
        <w:t>Ο ρόλος του κολλεγχύματος και σε ποιο μέρο</w:t>
      </w:r>
      <w:r w:rsidR="009010EE">
        <w:t>ς</w:t>
      </w:r>
      <w:r>
        <w:t xml:space="preserve"> του φυτού υπάρχει.</w:t>
      </w:r>
    </w:p>
    <w:p w14:paraId="19DA11F6" w14:textId="10D3BABE" w:rsidR="004F3350" w:rsidRDefault="009010EE" w:rsidP="00525928">
      <w:pPr>
        <w:pStyle w:val="a3"/>
        <w:numPr>
          <w:ilvl w:val="0"/>
          <w:numId w:val="1"/>
        </w:numPr>
      </w:pPr>
      <w:r>
        <w:t xml:space="preserve">Τι είναι οι βλεννογόνοι αδένες και ποιος ο ρόλος </w:t>
      </w:r>
      <w:r w:rsidR="004A45B4">
        <w:t>τους;</w:t>
      </w:r>
    </w:p>
    <w:p w14:paraId="5DEFC4BC" w14:textId="77777777" w:rsidR="009010EE" w:rsidRDefault="009010EE" w:rsidP="00525928">
      <w:pPr>
        <w:pStyle w:val="a3"/>
        <w:numPr>
          <w:ilvl w:val="0"/>
          <w:numId w:val="1"/>
        </w:numPr>
      </w:pPr>
      <w:r>
        <w:t>Διαφορά μορφογένεσης και διαφοροποίησης.</w:t>
      </w:r>
    </w:p>
    <w:p w14:paraId="525B4D3E" w14:textId="62B5FFF6" w:rsidR="009010EE" w:rsidRDefault="009010EE" w:rsidP="00525928">
      <w:pPr>
        <w:pStyle w:val="a3"/>
        <w:numPr>
          <w:ilvl w:val="0"/>
          <w:numId w:val="1"/>
        </w:numPr>
      </w:pPr>
      <w:r>
        <w:t>Τι είναι η σαμάρα</w:t>
      </w:r>
      <w:r w:rsidR="004A45B4">
        <w:t>;</w:t>
      </w:r>
    </w:p>
    <w:p w14:paraId="13AF2169" w14:textId="77777777" w:rsidR="009010EE" w:rsidRDefault="009010EE" w:rsidP="00525928">
      <w:pPr>
        <w:pStyle w:val="a3"/>
        <w:numPr>
          <w:ilvl w:val="0"/>
          <w:numId w:val="1"/>
        </w:numPr>
      </w:pPr>
      <w:r>
        <w:t>Τα μέρη ενός καρπού.</w:t>
      </w:r>
    </w:p>
    <w:p w14:paraId="40A18379" w14:textId="013EFDD6" w:rsidR="009010EE" w:rsidRDefault="009010EE" w:rsidP="00525928">
      <w:pPr>
        <w:pStyle w:val="a3"/>
        <w:numPr>
          <w:ilvl w:val="0"/>
          <w:numId w:val="1"/>
        </w:numPr>
      </w:pPr>
      <w:r>
        <w:t>Τι είναι η παρθενοκαρπία</w:t>
      </w:r>
      <w:r w:rsidR="004A45B4">
        <w:t>;</w:t>
      </w:r>
    </w:p>
    <w:p w14:paraId="0F3D99FE" w14:textId="77777777" w:rsidR="009010EE" w:rsidRDefault="009010EE" w:rsidP="00525928">
      <w:pPr>
        <w:pStyle w:val="a3"/>
        <w:numPr>
          <w:ilvl w:val="0"/>
          <w:numId w:val="1"/>
        </w:numPr>
      </w:pPr>
      <w:r>
        <w:t>Τα μέρη ενός σπέρματος.</w:t>
      </w:r>
    </w:p>
    <w:p w14:paraId="4949615E" w14:textId="77777777" w:rsidR="009010EE" w:rsidRDefault="009010EE" w:rsidP="00525928">
      <w:pPr>
        <w:pStyle w:val="a3"/>
        <w:numPr>
          <w:ilvl w:val="0"/>
          <w:numId w:val="1"/>
        </w:numPr>
      </w:pPr>
      <w:r>
        <w:t>Τα στάδια της εμβρυογένεσης.</w:t>
      </w:r>
    </w:p>
    <w:p w14:paraId="1F29208D" w14:textId="77777777" w:rsidR="009010EE" w:rsidRDefault="009010EE" w:rsidP="00525928">
      <w:pPr>
        <w:pStyle w:val="a3"/>
        <w:numPr>
          <w:ilvl w:val="0"/>
          <w:numId w:val="1"/>
        </w:numPr>
      </w:pPr>
      <w:r>
        <w:t>Ο ρόλος του λήθαργου στα φυτά.</w:t>
      </w:r>
    </w:p>
    <w:p w14:paraId="07D28D0E" w14:textId="5F5A10B2" w:rsidR="00327367" w:rsidRPr="00525928" w:rsidRDefault="00327367" w:rsidP="00525928">
      <w:pPr>
        <w:pStyle w:val="a3"/>
        <w:numPr>
          <w:ilvl w:val="0"/>
          <w:numId w:val="1"/>
        </w:numPr>
      </w:pPr>
      <w:r>
        <w:t xml:space="preserve">Διαφορά βοθρίου </w:t>
      </w:r>
      <w:r w:rsidR="004A45B4">
        <w:t>και</w:t>
      </w:r>
      <w:r>
        <w:t xml:space="preserve"> πλασμοδέσματος.</w:t>
      </w:r>
    </w:p>
    <w:sectPr w:rsidR="00327367" w:rsidRPr="00525928" w:rsidSect="009052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23193"/>
    <w:multiLevelType w:val="hybridMultilevel"/>
    <w:tmpl w:val="35FC83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28"/>
    <w:rsid w:val="00005013"/>
    <w:rsid w:val="00327367"/>
    <w:rsid w:val="00404101"/>
    <w:rsid w:val="004A45B4"/>
    <w:rsid w:val="004F3350"/>
    <w:rsid w:val="00525928"/>
    <w:rsid w:val="007819E5"/>
    <w:rsid w:val="009010EE"/>
    <w:rsid w:val="009052A2"/>
    <w:rsid w:val="009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04C2"/>
  <w15:docId w15:val="{66F57CB1-1DCE-4455-9D51-0F5D3444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panagiotakis giorgos</dc:creator>
  <cp:lastModifiedBy>Νίκος Κρίγκας</cp:lastModifiedBy>
  <cp:revision>6</cp:revision>
  <dcterms:created xsi:type="dcterms:W3CDTF">2026-01-15T01:11:00Z</dcterms:created>
  <dcterms:modified xsi:type="dcterms:W3CDTF">2026-01-21T09:48:00Z</dcterms:modified>
</cp:coreProperties>
</file>